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様式第</w:t>
      </w:r>
      <w:r>
        <w:rPr>
          <w:rFonts w:eastAsia="ＭＳ 明朝"/>
          <w:kern w:val="2"/>
          <w:sz w:val="21"/>
        </w:rPr>
        <w:t>1</w:t>
      </w:r>
      <w:r>
        <w:rPr>
          <w:rFonts w:ascii="ＭＳ 明朝" w:hAnsi="ＭＳ 明朝"/>
          <w:kern w:val="2"/>
          <w:sz w:val="21"/>
        </w:rPr>
        <w:t>号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第</w:t>
      </w:r>
      <w:r>
        <w:rPr>
          <w:rFonts w:eastAsia="ＭＳ 明朝"/>
          <w:kern w:val="2"/>
          <w:sz w:val="21"/>
        </w:rPr>
        <w:t>2</w:t>
      </w:r>
      <w:r>
        <w:rPr>
          <w:rFonts w:ascii="ＭＳ 明朝" w:hAnsi="ＭＳ 明朝"/>
          <w:kern w:val="2"/>
          <w:sz w:val="21"/>
        </w:rPr>
        <w:t>条関係</w:t>
      </w:r>
      <w:r>
        <w:rPr>
          <w:rFonts w:eastAsia="ＭＳ 明朝"/>
          <w:kern w:val="2"/>
          <w:sz w:val="21"/>
        </w:rPr>
        <w:t>)</w:t>
      </w:r>
    </w:p>
    <w:p>
      <w:pPr>
        <w:pStyle w:val="Normal"/>
        <w:overflowPunct w:val="true"/>
        <w:bidi w:val="0"/>
        <w:jc w:val="center"/>
        <w:rPr/>
      </w:pPr>
      <w:r>
        <w:rPr>
          <w:rFonts w:ascii="ＭＳ 明朝" w:hAnsi="ＭＳ 明朝"/>
          <w:spacing w:val="52"/>
          <w:kern w:val="2"/>
          <w:sz w:val="21"/>
        </w:rPr>
        <w:t>在宅サービス総合利用申請書</w:t>
      </w:r>
    </w:p>
    <w:p>
      <w:pPr>
        <w:pStyle w:val="Normal"/>
        <w:overflowPunct w:val="true"/>
        <w:bidi w:val="0"/>
        <w:jc w:val="right"/>
        <w:rPr/>
      </w:pPr>
      <w:r>
        <w:rPr>
          <w:rFonts w:ascii="ＭＳ 明朝" w:hAnsi="ＭＳ 明朝"/>
          <w:kern w:val="2"/>
          <w:sz w:val="21"/>
        </w:rPr>
        <w:t>年　　月　　日　</w:t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さくら市長　様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次のとおり在宅サービスの利用を申請します。</w:t>
      </w:r>
    </w:p>
    <w:tbl>
      <w:tblPr>
        <w:tblStyle w:val="11"/>
        <w:tblW w:w="10770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531"/>
        <w:gridCol w:w="686"/>
        <w:gridCol w:w="56"/>
        <w:gridCol w:w="545"/>
        <w:gridCol w:w="175"/>
        <w:gridCol w:w="360"/>
        <w:gridCol w:w="82"/>
        <w:gridCol w:w="236"/>
        <w:gridCol w:w="53"/>
        <w:gridCol w:w="731"/>
        <w:gridCol w:w="451"/>
        <w:gridCol w:w="280"/>
        <w:gridCol w:w="899"/>
        <w:gridCol w:w="75"/>
        <w:gridCol w:w="630"/>
        <w:gridCol w:w="90"/>
        <w:gridCol w:w="498"/>
        <w:gridCol w:w="341"/>
        <w:gridCol w:w="42"/>
        <w:gridCol w:w="348"/>
        <w:gridCol w:w="690"/>
        <w:gridCol w:w="41"/>
        <w:gridCol w:w="390"/>
        <w:gridCol w:w="225"/>
        <w:gridCol w:w="116"/>
        <w:gridCol w:w="731"/>
        <w:gridCol w:w="731"/>
        <w:gridCol w:w="737"/>
      </w:tblGrid>
      <w:tr>
        <w:trPr>
          <w:cantSplit w:val="true"/>
        </w:trPr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105"/>
                <w:kern w:val="2"/>
                <w:sz w:val="21"/>
              </w:rPr>
              <w:t>申請</w:t>
            </w:r>
            <w:r>
              <w:rPr>
                <w:rFonts w:ascii="ＭＳ 明朝" w:hAnsi="ＭＳ 明朝"/>
                <w:kern w:val="2"/>
                <w:sz w:val="21"/>
              </w:rPr>
              <w:t>者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住</w:t>
            </w:r>
            <w:r>
              <w:rPr>
                <w:rFonts w:ascii="ＭＳ 明朝" w:hAnsi="ＭＳ 明朝"/>
                <w:kern w:val="2"/>
                <w:sz w:val="21"/>
              </w:rPr>
              <w:t>所</w:t>
            </w:r>
          </w:p>
        </w:tc>
        <w:tc>
          <w:tcPr>
            <w:tcW w:w="841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left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　　　　　　電話　　　　</w:t>
            </w:r>
            <w:r>
              <w:rPr>
                <w:rFonts w:eastAsia="ＭＳ 明朝"/>
                <w:kern w:val="2"/>
                <w:sz w:val="21"/>
              </w:rPr>
              <w:t>(</w:t>
            </w:r>
            <w:r>
              <w:rPr>
                <w:rFonts w:ascii="ＭＳ 明朝" w:hAnsi="ＭＳ 明朝"/>
                <w:kern w:val="2"/>
                <w:sz w:val="21"/>
              </w:rPr>
              <w:t>　　　　</w:t>
            </w:r>
            <w:r>
              <w:rPr>
                <w:rFonts w:eastAsia="ＭＳ 明朝"/>
                <w:kern w:val="2"/>
                <w:sz w:val="21"/>
              </w:rPr>
              <w:t>)</w:t>
            </w:r>
            <w:r>
              <w:rPr>
                <w:rFonts w:ascii="ＭＳ 明朝" w:hAnsi="ＭＳ 明朝"/>
                <w:kern w:val="2"/>
                <w:sz w:val="21"/>
              </w:rPr>
              <w:t>　　　　　　</w:t>
            </w:r>
          </w:p>
        </w:tc>
      </w:tr>
      <w:tr>
        <w:trPr>
          <w:trHeight w:val="374" w:hRule="atLeast"/>
          <w:cantSplit w:val="true"/>
        </w:trPr>
        <w:tc>
          <w:tcPr>
            <w:tcW w:w="127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氏</w:t>
            </w:r>
            <w:r>
              <w:rPr>
                <w:rFonts w:ascii="ＭＳ 明朝" w:hAnsi="ＭＳ 明朝"/>
                <w:kern w:val="2"/>
                <w:sz w:val="21"/>
              </w:rPr>
              <w:t>名</w:t>
            </w:r>
          </w:p>
        </w:tc>
        <w:tc>
          <w:tcPr>
            <w:tcW w:w="841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spacing w:lineRule="exact" w:line="340"/>
              <w:jc w:val="left"/>
              <w:rPr/>
            </w:pPr>
            <w:bookmarkStart w:id="0" w:name="_GoBack"/>
            <w:bookmarkEnd w:id="0"/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　　　　　　　　　　利用者との関係</w:t>
            </w:r>
            <w:r>
              <w:rPr>
                <w:rFonts w:eastAsia="ＭＳ 明朝"/>
                <w:kern w:val="2"/>
                <w:sz w:val="21"/>
              </w:rPr>
              <w:t>(</w:t>
            </w:r>
            <w:r>
              <w:rPr>
                <w:rFonts w:ascii="ＭＳ 明朝" w:hAnsi="ＭＳ 明朝"/>
                <w:kern w:val="2"/>
                <w:sz w:val="21"/>
              </w:rPr>
              <w:t>　　　　</w:t>
            </w:r>
            <w:r>
              <w:rPr>
                <w:rFonts w:eastAsia="ＭＳ 明朝"/>
                <w:kern w:val="2"/>
                <w:sz w:val="21"/>
              </w:rPr>
              <w:t>)</w:t>
            </w: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overflowPunct w:val="true"/>
              <w:bidi w:val="0"/>
              <w:spacing w:lineRule="exact" w:line="38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distribute"/>
              <w:rPr/>
            </w:pPr>
            <w:r>
              <w:rPr>
                <w:rFonts w:ascii="ＭＳ 明朝" w:hAnsi="ＭＳ 明朝"/>
                <w:kern w:val="2"/>
                <w:sz w:val="21"/>
              </w:rPr>
              <w:t>ふりがな</w:t>
            </w:r>
          </w:p>
          <w:p>
            <w:pPr>
              <w:pStyle w:val="Normal"/>
              <w:overflowPunct w:val="true"/>
              <w:bidi w:val="0"/>
              <w:spacing w:lineRule="exact" w:line="420"/>
              <w:jc w:val="distribute"/>
              <w:rPr/>
            </w:pPr>
            <w:r>
              <w:rPr>
                <w:rFonts w:ascii="ＭＳ 明朝" w:hAnsi="ＭＳ 明朝"/>
                <w:kern w:val="2"/>
                <w:sz w:val="21"/>
              </w:rPr>
              <w:t>利用者氏名</w:t>
            </w:r>
          </w:p>
        </w:tc>
        <w:tc>
          <w:tcPr>
            <w:tcW w:w="4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4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生年月日　　　年　　　　月　　　　日</w:t>
            </w:r>
          </w:p>
        </w:tc>
      </w:tr>
      <w:tr>
        <w:trPr>
          <w:trHeight w:val="555" w:hRule="atLeast"/>
          <w:cantSplit w:val="true"/>
        </w:trPr>
        <w:tc>
          <w:tcPr>
            <w:tcW w:w="181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distribute"/>
              <w:rPr/>
            </w:pPr>
            <w:r>
              <w:rPr/>
            </w:r>
          </w:p>
        </w:tc>
        <w:tc>
          <w:tcPr>
            <w:tcW w:w="4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1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男　・　女</w:t>
            </w:r>
          </w:p>
        </w:tc>
        <w:tc>
          <w:tcPr>
            <w:tcW w:w="2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歳</w:t>
            </w:r>
          </w:p>
        </w:tc>
      </w:tr>
      <w:tr>
        <w:trPr>
          <w:trHeight w:val="374" w:hRule="atLeast"/>
        </w:trPr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distribute"/>
              <w:rPr/>
            </w:pPr>
            <w:r>
              <w:rPr>
                <w:rFonts w:ascii="ＭＳ 明朝" w:hAnsi="ＭＳ 明朝"/>
                <w:kern w:val="2"/>
                <w:sz w:val="21"/>
              </w:rPr>
              <w:t>利用者住所</w:t>
            </w:r>
          </w:p>
        </w:tc>
        <w:tc>
          <w:tcPr>
            <w:tcW w:w="89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left"/>
              <w:rPr/>
            </w:pPr>
            <w:r>
              <w:rPr>
                <w:rFonts w:ascii="ＭＳ 明朝" w:hAnsi="ＭＳ 明朝"/>
                <w:kern w:val="2"/>
                <w:sz w:val="21"/>
              </w:rPr>
              <w:t>さくら市　　　　　　　　　　　　　　　　　　　　電話　　　　</w:t>
            </w:r>
            <w:r>
              <w:rPr>
                <w:rFonts w:eastAsia="ＭＳ 明朝"/>
                <w:kern w:val="2"/>
                <w:sz w:val="21"/>
              </w:rPr>
              <w:t>(</w:t>
            </w:r>
            <w:r>
              <w:rPr>
                <w:rFonts w:ascii="ＭＳ 明朝" w:hAnsi="ＭＳ 明朝"/>
                <w:kern w:val="2"/>
                <w:sz w:val="21"/>
              </w:rPr>
              <w:t>　　　　</w:t>
            </w:r>
            <w:r>
              <w:rPr>
                <w:rFonts w:eastAsia="ＭＳ 明朝"/>
                <w:kern w:val="2"/>
                <w:sz w:val="21"/>
              </w:rPr>
              <w:t>)</w:t>
            </w:r>
            <w:r>
              <w:rPr>
                <w:rFonts w:ascii="ＭＳ 明朝" w:hAnsi="ＭＳ 明朝"/>
                <w:kern w:val="2"/>
                <w:sz w:val="21"/>
              </w:rPr>
              <w:t>　　　　　　</w:t>
            </w:r>
          </w:p>
        </w:tc>
      </w:tr>
      <w:tr>
        <w:trPr>
          <w:trHeight w:val="772" w:hRule="atLeast"/>
        </w:trPr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spacing w:val="11"/>
                <w:kern w:val="2"/>
                <w:sz w:val="21"/>
              </w:rPr>
              <w:t>代 行 提 出 者</w:t>
            </w:r>
            <w:r>
              <w:rPr>
                <w:rFonts w:ascii="ＭＳ 明朝" w:hAnsi="ＭＳ 明朝"/>
                <w:spacing w:val="6"/>
                <w:kern w:val="2"/>
                <w:sz w:val="21"/>
              </w:rPr>
              <w:t xml:space="preserve"> 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eastAsia="ＭＳ 明朝"/>
                <w:spacing w:val="16"/>
                <w:kern w:val="2"/>
                <w:sz w:val="21"/>
              </w:rPr>
              <w:t>(</w:t>
            </w:r>
            <w:r>
              <w:rPr>
                <w:rFonts w:ascii="ＭＳ 明朝" w:hAnsi="ＭＳ 明朝"/>
                <w:spacing w:val="16"/>
                <w:kern w:val="2"/>
                <w:sz w:val="21"/>
              </w:rPr>
              <w:t>該当する場合</w:t>
            </w:r>
            <w:r>
              <w:rPr>
                <w:rFonts w:ascii="ＭＳ 明朝" w:hAnsi="ＭＳ 明朝"/>
                <w:spacing w:val="1"/>
                <w:kern w:val="2"/>
                <w:sz w:val="21"/>
              </w:rPr>
              <w:t>）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氏　名</w:t>
            </w:r>
          </w:p>
        </w:tc>
        <w:tc>
          <w:tcPr>
            <w:tcW w:w="809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所属機関名（　　　　　　　　　　　　　　）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　　職種（　　　　　　　　　　　　　　）</w:t>
            </w:r>
          </w:p>
        </w:tc>
      </w:tr>
      <w:tr>
        <w:trPr/>
        <w:tc>
          <w:tcPr>
            <w:tcW w:w="1077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利用を希望するサービス</w:t>
            </w:r>
            <w:r>
              <w:rPr>
                <w:rFonts w:eastAsia="ＭＳ 明朝"/>
                <w:kern w:val="2"/>
                <w:sz w:val="21"/>
              </w:rPr>
              <w:t>(</w:t>
            </w:r>
            <w:r>
              <w:rPr>
                <w:rFonts w:ascii="ＭＳ 明朝" w:hAnsi="ＭＳ 明朝"/>
                <w:kern w:val="2"/>
                <w:sz w:val="21"/>
              </w:rPr>
              <w:t>新規申請に○印を、既利用に◎印を記入する。</w:t>
            </w:r>
            <w:r>
              <w:rPr>
                <w:rFonts w:eastAsia="ＭＳ 明朝"/>
                <w:kern w:val="2"/>
                <w:sz w:val="21"/>
              </w:rPr>
              <w:t>)</w:t>
            </w:r>
          </w:p>
        </w:tc>
      </w:tr>
      <w:tr>
        <w:trPr>
          <w:trHeight w:val="378" w:hRule="atLeast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35"/>
                <w:kern w:val="2"/>
                <w:sz w:val="18"/>
              </w:rPr>
              <w:t>サービスの内</w:t>
            </w:r>
            <w:r>
              <w:rPr>
                <w:rFonts w:ascii="ＭＳ 明朝" w:hAnsi="ＭＳ 明朝"/>
                <w:kern w:val="2"/>
                <w:sz w:val="18"/>
              </w:rPr>
              <w:t>容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ＭＳ 明朝"/>
                <w:kern w:val="2"/>
                <w:sz w:val="21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ＭＳ 明朝"/>
                <w:kern w:val="2"/>
                <w:sz w:val="21"/>
              </w:rPr>
              <w:t>2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kern w:val="2"/>
                <w:sz w:val="21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kern w:val="2"/>
                <w:sz w:val="21"/>
              </w:rPr>
              <w:t>4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kern w:val="2"/>
                <w:sz w:val="21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color w:val="auto"/>
              </w:rPr>
            </w:pPr>
            <w:r>
              <w:rPr>
                <w:rFonts w:eastAsia="ＭＳ 明朝"/>
                <w:color w:val="auto"/>
                <w:kern w:val="2"/>
                <w:sz w:val="21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７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1213" w:hRule="atLeast"/>
        </w:trPr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ind w:left="60" w:right="60" w:hanging="0"/>
              <w:jc w:val="both"/>
              <w:rPr>
                <w:sz w:val="18"/>
              </w:rPr>
            </w:pPr>
            <w:r>
              <w:rPr>
                <w:rFonts w:ascii="ＭＳ 明朝" w:hAnsi="ＭＳ 明朝"/>
                <w:kern w:val="2"/>
                <w:sz w:val="18"/>
              </w:rPr>
              <w:t>福祉タクシー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ind w:left="60" w:right="60" w:hanging="0"/>
              <w:jc w:val="both"/>
              <w:rPr>
                <w:sz w:val="18"/>
              </w:rPr>
            </w:pPr>
            <w:r>
              <w:rPr>
                <w:rFonts w:ascii="ＭＳ 明朝" w:hAnsi="ＭＳ 明朝"/>
                <w:kern w:val="2"/>
                <w:sz w:val="18"/>
              </w:rPr>
              <w:t>紙おむつ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ind w:left="60" w:right="60" w:hanging="0"/>
              <w:jc w:val="both"/>
              <w:rPr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kern w:val="2"/>
                <w:sz w:val="18"/>
              </w:rPr>
              <w:t>緊急通報装置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ind w:left="60" w:right="60" w:hanging="0"/>
              <w:jc w:val="both"/>
              <w:rPr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kern w:val="2"/>
                <w:sz w:val="18"/>
              </w:rPr>
              <w:t>給食サービス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ind w:left="60" w:right="60" w:hanging="0"/>
              <w:jc w:val="both"/>
              <w:rPr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kern w:val="2"/>
                <w:sz w:val="18"/>
              </w:rPr>
              <w:t>福祉電話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ind w:left="60" w:right="60" w:hanging="0"/>
              <w:jc w:val="both"/>
              <w:rPr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kern w:val="2"/>
                <w:sz w:val="18"/>
              </w:rPr>
              <w:t>生活支援</w:t>
            </w:r>
          </w:p>
          <w:p>
            <w:pPr>
              <w:pStyle w:val="Normal"/>
              <w:overflowPunct w:val="true"/>
              <w:bidi w:val="0"/>
              <w:ind w:left="60" w:right="60" w:hanging="0"/>
              <w:jc w:val="both"/>
              <w:rPr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kern w:val="2"/>
                <w:sz w:val="18"/>
              </w:rPr>
              <w:t>　　サービス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ind w:left="113" w:right="113" w:hanging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18"/>
              </w:rPr>
              <w:t>電磁調理器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325" w:hRule="atLeast"/>
          <w:cantSplit w:val="true"/>
        </w:trPr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52"/>
                <w:kern w:val="2"/>
                <w:sz w:val="21"/>
              </w:rPr>
              <w:t>家族の状</w:t>
            </w:r>
            <w:r>
              <w:rPr>
                <w:rFonts w:ascii="ＭＳ 明朝" w:hAnsi="ＭＳ 明朝"/>
                <w:kern w:val="2"/>
                <w:sz w:val="21"/>
              </w:rPr>
              <w:t>況</w:t>
            </w:r>
          </w:p>
        </w:tc>
        <w:tc>
          <w:tcPr>
            <w:tcW w:w="3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pacing w:val="315"/>
                <w:kern w:val="2"/>
                <w:sz w:val="21"/>
              </w:rPr>
              <w:t>氏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名</w:t>
            </w:r>
          </w:p>
        </w:tc>
        <w:tc>
          <w:tcPr>
            <w:tcW w:w="2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pacing w:val="52"/>
                <w:kern w:val="2"/>
                <w:sz w:val="21"/>
              </w:rPr>
              <w:t>生年月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日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pacing w:val="210"/>
                <w:kern w:val="2"/>
                <w:sz w:val="21"/>
              </w:rPr>
              <w:t>続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柄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備考</w:t>
            </w:r>
            <w:r>
              <w:rPr>
                <w:rFonts w:eastAsia="ＭＳ 明朝"/>
                <w:color w:val="auto"/>
                <w:kern w:val="2"/>
                <w:sz w:val="21"/>
              </w:rPr>
              <w:t>(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主たる介護者に○</w:t>
            </w:r>
            <w:r>
              <w:rPr>
                <w:rFonts w:eastAsia="ＭＳ 明朝"/>
                <w:color w:val="auto"/>
                <w:kern w:val="2"/>
                <w:sz w:val="21"/>
              </w:rPr>
              <w:t>)</w:t>
            </w:r>
          </w:p>
        </w:tc>
      </w:tr>
      <w:tr>
        <w:trPr>
          <w:trHeight w:val="375" w:hRule="atLeast"/>
          <w:cantSplit w:val="true"/>
        </w:trPr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3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  <w:cantSplit w:val="true"/>
        </w:trPr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3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  <w:cantSplit w:val="true"/>
        </w:trPr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3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  <w:cantSplit w:val="true"/>
        </w:trPr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3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  <w:cantSplit w:val="true"/>
        </w:trPr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3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1300" w:hRule="atLeast"/>
        </w:trPr>
        <w:tc>
          <w:tcPr>
            <w:tcW w:w="2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障がい者手帳</w:t>
            </w:r>
          </w:p>
        </w:tc>
        <w:tc>
          <w:tcPr>
            <w:tcW w:w="83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身体障害者手帳（　　　　　　　　級）</w:t>
            </w:r>
          </w:p>
          <w:p>
            <w:pPr>
              <w:pStyle w:val="Normal"/>
              <w:bidi w:val="0"/>
              <w:spacing w:beforeAutospacing="0" w:before="162" w:afterAutospacing="0" w:after="162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療育手帳　　　（総合判定　　　　　）</w:t>
            </w:r>
          </w:p>
          <w:p>
            <w:pPr>
              <w:pStyle w:val="Normal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精神障害者保健福祉手帳（　　　　級）</w:t>
            </w:r>
          </w:p>
        </w:tc>
      </w:tr>
      <w:tr>
        <w:trPr>
          <w:trHeight w:val="375" w:hRule="atLeast"/>
        </w:trPr>
        <w:tc>
          <w:tcPr>
            <w:tcW w:w="2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介護保険要介護認定</w:t>
            </w:r>
          </w:p>
        </w:tc>
        <w:tc>
          <w:tcPr>
            <w:tcW w:w="83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無・有</w:t>
            </w:r>
            <w:r>
              <w:rPr>
                <w:rFonts w:eastAsia="ＭＳ 明朝"/>
                <w:color w:val="auto"/>
                <w:kern w:val="2"/>
                <w:sz w:val="21"/>
              </w:rPr>
              <w:t>(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要支援　</w:t>
            </w:r>
            <w:r>
              <w:rPr>
                <w:rFonts w:eastAsia="ＭＳ 明朝"/>
                <w:color w:val="auto"/>
                <w:kern w:val="2"/>
                <w:sz w:val="21"/>
              </w:rPr>
              <w:t>1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・</w:t>
            </w:r>
            <w:r>
              <w:rPr>
                <w:rFonts w:eastAsia="ＭＳ 明朝"/>
                <w:color w:val="auto"/>
                <w:kern w:val="2"/>
                <w:sz w:val="21"/>
              </w:rPr>
              <w:t>2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　要介護　</w:t>
            </w:r>
            <w:r>
              <w:rPr>
                <w:rFonts w:eastAsia="ＭＳ 明朝"/>
                <w:color w:val="auto"/>
                <w:kern w:val="2"/>
                <w:sz w:val="21"/>
              </w:rPr>
              <w:t>1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・</w:t>
            </w:r>
            <w:r>
              <w:rPr>
                <w:rFonts w:eastAsia="ＭＳ 明朝"/>
                <w:color w:val="auto"/>
                <w:kern w:val="2"/>
                <w:sz w:val="21"/>
              </w:rPr>
              <w:t>2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・</w:t>
            </w:r>
            <w:r>
              <w:rPr>
                <w:rFonts w:eastAsia="ＭＳ 明朝"/>
                <w:color w:val="auto"/>
                <w:kern w:val="2"/>
                <w:sz w:val="21"/>
              </w:rPr>
              <w:t>3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・</w:t>
            </w:r>
            <w:r>
              <w:rPr>
                <w:rFonts w:eastAsia="ＭＳ 明朝"/>
                <w:color w:val="auto"/>
                <w:kern w:val="2"/>
                <w:sz w:val="21"/>
              </w:rPr>
              <w:t>4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・</w:t>
            </w:r>
            <w:r>
              <w:rPr>
                <w:rFonts w:eastAsia="ＭＳ 明朝"/>
                <w:color w:val="auto"/>
                <w:kern w:val="2"/>
                <w:sz w:val="21"/>
              </w:rPr>
              <w:t>5)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　・事業対象者</w:t>
            </w:r>
          </w:p>
        </w:tc>
      </w:tr>
      <w:tr>
        <w:trPr>
          <w:trHeight w:val="375" w:hRule="atLeast"/>
        </w:trPr>
        <w:tc>
          <w:tcPr>
            <w:tcW w:w="10770" w:type="dxa"/>
            <w:gridSpan w:val="28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申請理由</w:t>
            </w:r>
          </w:p>
        </w:tc>
      </w:tr>
      <w:tr>
        <w:trPr>
          <w:trHeight w:val="375" w:hRule="atLeast"/>
        </w:trPr>
        <w:tc>
          <w:tcPr>
            <w:tcW w:w="10770" w:type="dxa"/>
            <w:gridSpan w:val="28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0770" w:type="dxa"/>
            <w:gridSpan w:val="28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  <w:cantSplit w:val="true"/>
        </w:trPr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緊急時の</w:t>
            </w:r>
            <w:r>
              <w:rPr>
                <w:rFonts w:ascii="ＭＳ 明朝" w:hAnsi="ＭＳ 明朝"/>
                <w:spacing w:val="52"/>
                <w:kern w:val="2"/>
                <w:sz w:val="21"/>
              </w:rPr>
              <w:t>連絡</w:t>
            </w:r>
            <w:r>
              <w:rPr>
                <w:rFonts w:ascii="ＭＳ 明朝" w:hAnsi="ＭＳ 明朝"/>
                <w:kern w:val="2"/>
                <w:sz w:val="21"/>
              </w:rPr>
              <w:t>先</w:t>
            </w:r>
          </w:p>
        </w:tc>
        <w:tc>
          <w:tcPr>
            <w:tcW w:w="1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氏</w:t>
            </w:r>
            <w:r>
              <w:rPr>
                <w:rFonts w:ascii="ＭＳ 明朝" w:hAnsi="ＭＳ 明朝"/>
                <w:kern w:val="2"/>
                <w:sz w:val="21"/>
              </w:rPr>
              <w:t>名</w:t>
            </w:r>
          </w:p>
        </w:tc>
        <w:tc>
          <w:tcPr>
            <w:tcW w:w="2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続柄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携帯電話</w:t>
            </w:r>
          </w:p>
        </w:tc>
        <w:tc>
          <w:tcPr>
            <w:tcW w:w="2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375" w:hRule="atLeast"/>
          <w:cantSplit w:val="true"/>
        </w:trPr>
        <w:tc>
          <w:tcPr>
            <w:tcW w:w="12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/>
            </w:r>
          </w:p>
        </w:tc>
        <w:tc>
          <w:tcPr>
            <w:tcW w:w="1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住</w:t>
            </w:r>
            <w:r>
              <w:rPr>
                <w:rFonts w:ascii="ＭＳ 明朝" w:hAnsi="ＭＳ 明朝"/>
                <w:kern w:val="2"/>
                <w:sz w:val="21"/>
              </w:rPr>
              <w:t>所</w:t>
            </w:r>
          </w:p>
        </w:tc>
        <w:tc>
          <w:tcPr>
            <w:tcW w:w="4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電</w:t>
            </w:r>
            <w:r>
              <w:rPr>
                <w:rFonts w:ascii="ＭＳ 明朝" w:hAnsi="ＭＳ 明朝"/>
                <w:kern w:val="2"/>
                <w:sz w:val="21"/>
              </w:rPr>
              <w:t>話</w:t>
            </w:r>
          </w:p>
        </w:tc>
        <w:tc>
          <w:tcPr>
            <w:tcW w:w="2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eastAsia="ＭＳ 明朝"/>
                <w:kern w:val="2"/>
                <w:sz w:val="21"/>
              </w:rPr>
              <w:t>(</w:t>
            </w:r>
            <w:r>
              <w:rPr>
                <w:rFonts w:ascii="ＭＳ 明朝" w:hAnsi="ＭＳ 明朝"/>
                <w:kern w:val="2"/>
                <w:sz w:val="21"/>
              </w:rPr>
              <w:t>　　　</w:t>
            </w:r>
            <w:r>
              <w:rPr>
                <w:rFonts w:eastAsia="ＭＳ 明朝"/>
                <w:kern w:val="2"/>
                <w:sz w:val="21"/>
              </w:rPr>
              <w:t>)</w:t>
            </w:r>
          </w:p>
        </w:tc>
      </w:tr>
      <w:tr>
        <w:trPr>
          <w:trHeight w:val="375" w:hRule="atLeast"/>
          <w:cantSplit w:val="true"/>
        </w:trPr>
        <w:tc>
          <w:tcPr>
            <w:tcW w:w="12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/>
            </w:r>
          </w:p>
        </w:tc>
        <w:tc>
          <w:tcPr>
            <w:tcW w:w="1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52"/>
                <w:kern w:val="2"/>
                <w:sz w:val="21"/>
              </w:rPr>
              <w:t>勤務</w:t>
            </w:r>
            <w:r>
              <w:rPr>
                <w:rFonts w:ascii="ＭＳ 明朝" w:hAnsi="ＭＳ 明朝"/>
                <w:kern w:val="2"/>
                <w:sz w:val="21"/>
              </w:rPr>
              <w:t>先</w:t>
            </w:r>
          </w:p>
        </w:tc>
        <w:tc>
          <w:tcPr>
            <w:tcW w:w="4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電</w:t>
            </w:r>
            <w:r>
              <w:rPr>
                <w:rFonts w:ascii="ＭＳ 明朝" w:hAnsi="ＭＳ 明朝"/>
                <w:kern w:val="2"/>
                <w:sz w:val="21"/>
              </w:rPr>
              <w:t>話</w:t>
            </w:r>
          </w:p>
        </w:tc>
        <w:tc>
          <w:tcPr>
            <w:tcW w:w="2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eastAsia="ＭＳ 明朝"/>
                <w:kern w:val="2"/>
                <w:sz w:val="21"/>
              </w:rPr>
              <w:t>(</w:t>
            </w:r>
            <w:r>
              <w:rPr>
                <w:rFonts w:ascii="ＭＳ 明朝" w:hAnsi="ＭＳ 明朝"/>
                <w:kern w:val="2"/>
                <w:sz w:val="21"/>
              </w:rPr>
              <w:t>　　　</w:t>
            </w:r>
            <w:r>
              <w:rPr>
                <w:rFonts w:eastAsia="ＭＳ 明朝"/>
                <w:kern w:val="2"/>
                <w:sz w:val="21"/>
              </w:rPr>
              <w:t>)</w:t>
            </w:r>
          </w:p>
        </w:tc>
      </w:tr>
    </w:tbl>
    <w:p>
      <w:pPr>
        <w:pStyle w:val="Normal"/>
        <w:overflowPunct w:val="true"/>
        <w:bidi w:val="0"/>
        <w:jc w:val="both"/>
        <w:rPr/>
      </w:pPr>
      <w:r>
        <w:rPr>
          <w:rFonts w:eastAsia="ＭＳ 明朝"/>
          <w:kern w:val="2"/>
          <w:sz w:val="21"/>
        </w:rPr>
        <w:t>1</w:t>
      </w:r>
      <w:r>
        <w:rPr>
          <w:rFonts w:ascii="ＭＳ 明朝" w:hAnsi="ＭＳ 明朝"/>
          <w:kern w:val="2"/>
          <w:sz w:val="21"/>
        </w:rPr>
        <w:t>　高齢者福祉サービスを利用するにあたり必要があるときには、在宅サービス総合利用申請書及び在宅サービス利　用者総合カルテの内容を、さくら市から地域包括支援センター、居宅介護支援事業所、シルバー人材センター、　さくら市保健センター、高齢福祉サービス事業者に提示することに同意します。</w:t>
      </w:r>
    </w:p>
    <w:p>
      <w:pPr>
        <w:pStyle w:val="Normal"/>
        <w:overflowPunct w:val="true"/>
        <w:bidi w:val="0"/>
        <w:ind w:left="315" w:right="0" w:hanging="315"/>
        <w:jc w:val="left"/>
        <w:rPr>
          <w:color w:val="auto"/>
        </w:rPr>
      </w:pPr>
      <w:r>
        <w:rPr>
          <w:rFonts w:eastAsia="ＭＳ 明朝"/>
          <w:kern w:val="2"/>
          <w:sz w:val="21"/>
        </w:rPr>
        <w:t>2</w:t>
      </w:r>
      <w:r>
        <w:rPr>
          <w:rFonts w:ascii="ＭＳ 明朝" w:hAnsi="ＭＳ 明朝"/>
          <w:kern w:val="2"/>
          <w:sz w:val="21"/>
        </w:rPr>
        <w:t>　在宅サービス利用申請を行うにあたり、貴下職員が当該申請に必要な私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私達</w:t>
      </w:r>
      <w:r>
        <w:rPr>
          <w:rFonts w:eastAsia="ＭＳ 明朝"/>
          <w:kern w:val="2"/>
          <w:sz w:val="21"/>
        </w:rPr>
        <w:t>)</w:t>
      </w:r>
      <w:r>
        <w:rPr>
          <w:rFonts w:ascii="ＭＳ 明朝" w:hAnsi="ＭＳ 明朝"/>
          <w:color w:val="auto"/>
          <w:kern w:val="2"/>
          <w:sz w:val="21"/>
        </w:rPr>
        <w:t>の介護保険要介護認定に関する</w:t>
      </w:r>
    </w:p>
    <w:p>
      <w:pPr>
        <w:pStyle w:val="Normal"/>
        <w:overflowPunct w:val="true"/>
        <w:bidi w:val="0"/>
        <w:ind w:left="210" w:right="0" w:hanging="0"/>
        <w:jc w:val="left"/>
        <w:rPr/>
      </w:pPr>
      <w:r>
        <w:rPr>
          <w:rFonts w:ascii="ＭＳ 明朝" w:hAnsi="ＭＳ 明朝"/>
          <w:color w:val="auto"/>
          <w:kern w:val="2"/>
          <w:sz w:val="21"/>
        </w:rPr>
        <w:t>情報及び税情報を調査すること</w:t>
      </w:r>
      <w:r>
        <w:rPr>
          <w:rFonts w:ascii="ＭＳ 明朝" w:hAnsi="ＭＳ 明朝"/>
          <w:kern w:val="2"/>
          <w:sz w:val="21"/>
        </w:rPr>
        <w:t>に同意します。</w:t>
      </w:r>
    </w:p>
    <w:p>
      <w:pPr>
        <w:pStyle w:val="Normal"/>
        <w:overflowPunct w:val="true"/>
        <w:bidi w:val="0"/>
        <w:jc w:val="left"/>
        <w:rPr/>
      </w:pPr>
      <w:r>
        <w:rPr>
          <w:rFonts w:ascii="ＭＳ 明朝" w:hAnsi="ＭＳ 明朝"/>
          <w:kern w:val="2"/>
          <w:sz w:val="21"/>
        </w:rPr>
        <w:t>　　　　　　　　　　　　　　　　　　　　　　　本人署名　　　　　　　　　　　　　　　　　　　　　　</w:t>
      </w:r>
    </w:p>
    <w:sectPr>
      <w:type w:val="nextPage"/>
      <w:pgSz w:w="11906" w:h="16838"/>
      <w:pgMar w:left="567" w:right="567" w:header="0" w:top="567" w:footer="0" w:bottom="397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rFonts w:ascii="ＭＳ 明朝" w:hAnsi="ＭＳ 明朝" w:eastAsia="ＭＳ 明朝"/>
      <w:sz w:val="20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rFonts w:ascii="ＭＳ 明朝" w:hAnsi="ＭＳ 明朝" w:eastAsia="ＭＳ 明朝"/>
      <w:sz w:val="20"/>
    </w:rPr>
  </w:style>
  <w:style w:type="character" w:styleId="Style16" w:customStyle="1">
    <w:name w:val="吹き出し (文字)"/>
    <w:basedOn w:val="DefaultParagraphFont"/>
    <w:link w:val="19"/>
    <w:uiPriority w:val="0"/>
    <w:qFormat/>
    <w:rPr>
      <w:rFonts w:ascii="Arial" w:hAnsi="Arial" w:eastAsia="ＭＳ ゴシック"/>
      <w:sz w:val="18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16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18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0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89</TotalTime>
  <Application>LibreOffice/6.4.7.2$Linux_X86_64 LibreOffice_project/40$Build-2</Application>
  <Pages>1</Pages>
  <Words>570</Words>
  <Characters>572</Characters>
  <CharactersWithSpaces>901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2021-09-01T16:07:00Z</dcterms:created>
  <dc:creator>user</dc:creator>
  <dc:description/>
  <dc:language>ja-JP</dc:language>
  <cp:lastModifiedBy/>
  <cp:lastPrinted>2023-03-23T03:57:00Z</cp:lastPrinted>
  <dcterms:modified xsi:type="dcterms:W3CDTF">2023-04-07T10:32:13Z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